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lang w:val="en-US" w:eastAsia="zh-CN"/>
        </w:rPr>
        <w:t>附件四：</w:t>
      </w:r>
    </w:p>
    <w:p>
      <w:pPr>
        <w:pStyle w:val="4"/>
        <w:ind w:left="0" w:leftChars="0" w:firstLine="0" w:firstLineChars="0"/>
        <w:jc w:val="center"/>
        <w:rPr>
          <w:rFonts w:hint="eastAsia" w:ascii="华文中宋" w:hAnsi="华文中宋" w:eastAsia="华文中宋" w:cs="华文中宋"/>
        </w:rPr>
      </w:pPr>
      <w:bookmarkStart w:id="0" w:name="_GoBack"/>
      <w:r>
        <w:rPr>
          <w:rFonts w:hint="eastAsia" w:ascii="华文中宋" w:hAnsi="华文中宋" w:eastAsia="华文中宋" w:cs="华文中宋"/>
          <w:lang w:val="en-US" w:eastAsia="zh-CN"/>
        </w:rPr>
        <w:t>浙江师范青年博士引进首聘期其他</w:t>
      </w:r>
      <w:r>
        <w:rPr>
          <w:rFonts w:hint="eastAsia" w:ascii="华文中宋" w:hAnsi="华文中宋" w:eastAsia="华文中宋" w:cs="华文中宋"/>
        </w:rPr>
        <w:t>业绩计分办法</w:t>
      </w:r>
      <w:bookmarkEnd w:id="0"/>
    </w:p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一、人才类</w:t>
      </w:r>
    </w:p>
    <w:tbl>
      <w:tblPr>
        <w:tblStyle w:val="16"/>
        <w:tblW w:w="9915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tblHeader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国家级人才项目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省级人才项目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浙江省高校领军人才培养计划第一层次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浙江省高校领军人才培养计划第二层次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浙江省高校领军人才培养计划第三层次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博士后创新人才支持计划项目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中国博士后基金特别资助项目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中国博士后一等资助项目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中国博士后二等资助项目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浙江省博士后择优资助特等资助项目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浙江省博士后择优资助一等资助项目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浙江省博士后择优资助二等资助项目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国家留学基金委项目（半年及以上）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国家留学基金委创新型人才国际合作培养项目、区域国别研究人才支持计划项目、国际科研合作与高层次人才培养计划项目等各类项目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</w:tbl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二、教学类</w:t>
      </w:r>
    </w:p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（一）教学建设与研究类</w:t>
      </w:r>
    </w:p>
    <w:tbl>
      <w:tblPr>
        <w:tblStyle w:val="16"/>
        <w:tblW w:w="993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1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教学成果奖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中国学位与研究生教育学会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中国学位与研究生教育学会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省研究生教育学会一等奖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省研究生教育学会二等奖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教学质量奖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教学名师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教师教学竞赛一等奖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教师教学竞赛二等奖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教师教学竞赛三等奖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教学名师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教坛新秀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教师教学竞赛特等奖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教师教学竞赛一等奖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教师教学竞赛二等奖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教师教学竞赛三等奖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教学竞赛二等奖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教学竞赛三等奖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人才培养模式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教学案例入库教指委或省级以上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课程建设（含虚拟仿真实验项目）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主讲国家级课程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精品在线开放课程、线上线下混合式课程、虚拟仿真实验项目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线下课程、社会实践课程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教学团队建设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国家级教学团队负责人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省级教学团队负责人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教材建设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主编国家级规划教材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主编省级新形态教材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主编省级普通教材（含教指委规划教材）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教学改革项目建设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国家级教改项目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教育部产学研协同育人项目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省级教改项目和省级以上产学合作协同育人项目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教材建设奖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（教材要求主编）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全国优秀教材特等奖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全国优秀教材一等奖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全国优秀教材二等奖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全国教材先进个人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</w:tbl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（二）科技创新与竞赛指导类（排序第一指导老师）</w:t>
      </w:r>
    </w:p>
    <w:tbl>
      <w:tblPr>
        <w:tblStyle w:val="16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535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Header/>
          <w:jc w:val="center"/>
        </w:trPr>
        <w:tc>
          <w:tcPr>
            <w:tcW w:w="27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中国“互联网+”大学生创新创业大赛、“创青春”全国大学生创业竞赛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国家级金奖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国家级银奖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国家级铜奖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省级金奖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省级银奖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省级铜奖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“挑战杯”全国大学生课外学术科技作品竞赛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国家级特等奖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国家级三等奖，省级特等奖、一等奖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省级三等奖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全国大学生数学建模竞赛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国家级三等奖、省级一等奖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省级三等奖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其他A类学科竞赛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国家级特等奖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省级特等奖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国家级三等奖、省级一等奖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省级二等奖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省级三等奖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创新创业训练项目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国家级项目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省级项目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7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学生考硕录取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作为班主任（至少2年），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班级学生考取硕士研究生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10×录取人数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学生考博录取</w:t>
            </w:r>
          </w:p>
        </w:tc>
        <w:tc>
          <w:tcPr>
            <w:tcW w:w="53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作为第一导师，指导的学生考取博士研究生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50×录取人数</w:t>
            </w:r>
          </w:p>
        </w:tc>
      </w:tr>
    </w:tbl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三、服务类</w:t>
      </w:r>
    </w:p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（一）社会服务类</w:t>
      </w:r>
    </w:p>
    <w:tbl>
      <w:tblPr>
        <w:tblStyle w:val="16"/>
        <w:tblW w:w="9930" w:type="dxa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援疆、援藏、援青等（一年及以上）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国家各部委挂职（一年及以上）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省厅挂职（一年及以上）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访学或到高校研究所挂职学习（半年及以上）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孔子学院院长、其他相关海外中文教育项目负责人（非洲地区、其他二类及以上艰苦地区，一年及以上）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孔子学院院长、其他相关海外中文教育项目负责人（除非洲地区、其他二类及以上艰苦地区以外，一年及以上）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孔子学院教师、其他相关海外中文教育项目教师（非洲地区、其他二类及以上艰苦地区，一年及以上）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孔子学院教师、其他相关海外中文教育项目教师（除非洲地区、其他二类及以上艰苦地区以外，一年及以上）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教育部牵头组织的高校与实务部门互聘培养计划项目入选人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spacing w:line="6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（二）其他服务类</w:t>
      </w:r>
    </w:p>
    <w:tbl>
      <w:tblPr>
        <w:tblStyle w:val="16"/>
        <w:tblW w:w="9923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6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名称（同一类别就高计分）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业绩分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56" w:type="dxa"/>
            <w:vAlign w:val="center"/>
          </w:tcPr>
          <w:p>
            <w:pPr>
              <w:spacing w:line="360" w:lineRule="exact"/>
              <w:ind w:firstLine="536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国家重点实验室、国家工程研究中心、国家技术创新中心、国家科技资源共享服务平台、国家野外科学观测研究站、国家级2011协同创新中心、国家级重点学科、国家高端智库等负责人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firstLine="804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6" w:type="dxa"/>
            <w:vAlign w:val="center"/>
          </w:tcPr>
          <w:p>
            <w:pPr>
              <w:spacing w:line="360" w:lineRule="exact"/>
              <w:ind w:firstLine="536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登峰学科、国家重点实验室培育基地、国家地方联合工程实验室（工程研究中心）、省部共建协同创新中心、教育部人文社科重点研究基地、中国特色新型高校智库、教育部重点实验室（工程研究中心）、国家国际科技合作基地、一级学科博士点等负责人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firstLine="804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6" w:type="dxa"/>
            <w:vAlign w:val="center"/>
          </w:tcPr>
          <w:p>
            <w:pPr>
              <w:spacing w:line="360" w:lineRule="exact"/>
              <w:ind w:firstLine="536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省优势特色学科负责人、中非智库论坛等负责人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firstLine="804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6" w:type="dxa"/>
            <w:vAlign w:val="center"/>
          </w:tcPr>
          <w:p>
            <w:pPr>
              <w:spacing w:line="360" w:lineRule="exact"/>
              <w:ind w:firstLine="536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一流学科A类、省级哲学社会科学重点研究基地、省级2011协同创新中心、省级智库、省新型高校智库、省级重点实验室（工程实验室、工程研究中心）、省国际科技合作基地、教育部区域和国别研究培育基地、教育部中-南人文交流中心等负责人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firstLine="804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56" w:type="dxa"/>
            <w:vAlign w:val="center"/>
          </w:tcPr>
          <w:p>
            <w:pPr>
              <w:spacing w:line="360" w:lineRule="exact"/>
              <w:ind w:firstLine="536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省一流学科B类、其他厅局级及以上共建基地负责人、本科专业副主任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firstLine="804" w:firstLineChars="30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参与教育部和省厅重大考试命题和评审教师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2×天数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青年教师导师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10×人数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教研室负责人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1"/>
    <w:rsid w:val="000039AB"/>
    <w:rsid w:val="00004E36"/>
    <w:rsid w:val="00006EB9"/>
    <w:rsid w:val="000154A8"/>
    <w:rsid w:val="000171DA"/>
    <w:rsid w:val="00024FA2"/>
    <w:rsid w:val="000264EE"/>
    <w:rsid w:val="00030A51"/>
    <w:rsid w:val="00033987"/>
    <w:rsid w:val="000341A5"/>
    <w:rsid w:val="00035686"/>
    <w:rsid w:val="00040F3D"/>
    <w:rsid w:val="0004116D"/>
    <w:rsid w:val="000412D8"/>
    <w:rsid w:val="000439D0"/>
    <w:rsid w:val="00053366"/>
    <w:rsid w:val="0006137D"/>
    <w:rsid w:val="000615B6"/>
    <w:rsid w:val="00066B32"/>
    <w:rsid w:val="00071060"/>
    <w:rsid w:val="00075218"/>
    <w:rsid w:val="00076E9D"/>
    <w:rsid w:val="0008135C"/>
    <w:rsid w:val="00082256"/>
    <w:rsid w:val="0008441B"/>
    <w:rsid w:val="0008792B"/>
    <w:rsid w:val="00091299"/>
    <w:rsid w:val="00093B8C"/>
    <w:rsid w:val="00094A6D"/>
    <w:rsid w:val="000A36B7"/>
    <w:rsid w:val="000A50A1"/>
    <w:rsid w:val="000B095C"/>
    <w:rsid w:val="000B0B3E"/>
    <w:rsid w:val="000B20A4"/>
    <w:rsid w:val="000B2E1B"/>
    <w:rsid w:val="000B57A5"/>
    <w:rsid w:val="000B6A9B"/>
    <w:rsid w:val="000C4A78"/>
    <w:rsid w:val="000C5574"/>
    <w:rsid w:val="000D3C2C"/>
    <w:rsid w:val="000D479E"/>
    <w:rsid w:val="000E679C"/>
    <w:rsid w:val="000E7294"/>
    <w:rsid w:val="000E78D8"/>
    <w:rsid w:val="000F333B"/>
    <w:rsid w:val="000F4FC3"/>
    <w:rsid w:val="000F6AA0"/>
    <w:rsid w:val="000F6E64"/>
    <w:rsid w:val="00111754"/>
    <w:rsid w:val="00111BEA"/>
    <w:rsid w:val="00113F22"/>
    <w:rsid w:val="0011523C"/>
    <w:rsid w:val="001173F8"/>
    <w:rsid w:val="00117416"/>
    <w:rsid w:val="00117B7B"/>
    <w:rsid w:val="00126864"/>
    <w:rsid w:val="001301D5"/>
    <w:rsid w:val="00134577"/>
    <w:rsid w:val="001369C9"/>
    <w:rsid w:val="0014058E"/>
    <w:rsid w:val="00140F88"/>
    <w:rsid w:val="001410DF"/>
    <w:rsid w:val="00141B0D"/>
    <w:rsid w:val="001422CB"/>
    <w:rsid w:val="00146FAE"/>
    <w:rsid w:val="00154F8A"/>
    <w:rsid w:val="001550F7"/>
    <w:rsid w:val="00161CF3"/>
    <w:rsid w:val="0016307C"/>
    <w:rsid w:val="00165474"/>
    <w:rsid w:val="00165C4A"/>
    <w:rsid w:val="00166D67"/>
    <w:rsid w:val="00167744"/>
    <w:rsid w:val="001733C9"/>
    <w:rsid w:val="0017628C"/>
    <w:rsid w:val="00176EB9"/>
    <w:rsid w:val="001776EF"/>
    <w:rsid w:val="001869C8"/>
    <w:rsid w:val="001873A2"/>
    <w:rsid w:val="00190C50"/>
    <w:rsid w:val="00190FE3"/>
    <w:rsid w:val="00191B15"/>
    <w:rsid w:val="00192766"/>
    <w:rsid w:val="001950FA"/>
    <w:rsid w:val="0019699A"/>
    <w:rsid w:val="001A0E12"/>
    <w:rsid w:val="001A11C4"/>
    <w:rsid w:val="001A1330"/>
    <w:rsid w:val="001A38FD"/>
    <w:rsid w:val="001A45E7"/>
    <w:rsid w:val="001A5477"/>
    <w:rsid w:val="001A56B3"/>
    <w:rsid w:val="001A5ED7"/>
    <w:rsid w:val="001B086C"/>
    <w:rsid w:val="001B1E4E"/>
    <w:rsid w:val="001B6493"/>
    <w:rsid w:val="001C08F8"/>
    <w:rsid w:val="001C251A"/>
    <w:rsid w:val="001C3188"/>
    <w:rsid w:val="001C5084"/>
    <w:rsid w:val="001C716C"/>
    <w:rsid w:val="001D0558"/>
    <w:rsid w:val="001E2C90"/>
    <w:rsid w:val="001E34AA"/>
    <w:rsid w:val="001E561B"/>
    <w:rsid w:val="001E6A81"/>
    <w:rsid w:val="001F1D6E"/>
    <w:rsid w:val="001F5552"/>
    <w:rsid w:val="0020242D"/>
    <w:rsid w:val="002078C2"/>
    <w:rsid w:val="002103C6"/>
    <w:rsid w:val="00215AC7"/>
    <w:rsid w:val="00216096"/>
    <w:rsid w:val="00216FB1"/>
    <w:rsid w:val="002218AA"/>
    <w:rsid w:val="00227CC7"/>
    <w:rsid w:val="00230D4B"/>
    <w:rsid w:val="00230F76"/>
    <w:rsid w:val="00232B32"/>
    <w:rsid w:val="00233745"/>
    <w:rsid w:val="002378BA"/>
    <w:rsid w:val="00237C97"/>
    <w:rsid w:val="00237CA6"/>
    <w:rsid w:val="00237D2F"/>
    <w:rsid w:val="00237E3B"/>
    <w:rsid w:val="00242431"/>
    <w:rsid w:val="00251933"/>
    <w:rsid w:val="00252C58"/>
    <w:rsid w:val="0026581D"/>
    <w:rsid w:val="00274672"/>
    <w:rsid w:val="002841E8"/>
    <w:rsid w:val="00284D22"/>
    <w:rsid w:val="00287821"/>
    <w:rsid w:val="00290CBE"/>
    <w:rsid w:val="00294409"/>
    <w:rsid w:val="002A071E"/>
    <w:rsid w:val="002A1176"/>
    <w:rsid w:val="002A33A3"/>
    <w:rsid w:val="002A62F4"/>
    <w:rsid w:val="002A643E"/>
    <w:rsid w:val="002B02A4"/>
    <w:rsid w:val="002B13D2"/>
    <w:rsid w:val="002B3F26"/>
    <w:rsid w:val="002C077A"/>
    <w:rsid w:val="002C28D5"/>
    <w:rsid w:val="002C7234"/>
    <w:rsid w:val="002C7430"/>
    <w:rsid w:val="002D13E1"/>
    <w:rsid w:val="002D3168"/>
    <w:rsid w:val="002D35A9"/>
    <w:rsid w:val="002D4AEA"/>
    <w:rsid w:val="002D6C50"/>
    <w:rsid w:val="002E2208"/>
    <w:rsid w:val="002E5E94"/>
    <w:rsid w:val="002F095D"/>
    <w:rsid w:val="002F1A7D"/>
    <w:rsid w:val="002F4C9B"/>
    <w:rsid w:val="002F5129"/>
    <w:rsid w:val="002F706C"/>
    <w:rsid w:val="00304334"/>
    <w:rsid w:val="00305015"/>
    <w:rsid w:val="0030728B"/>
    <w:rsid w:val="00311F5B"/>
    <w:rsid w:val="00315DC3"/>
    <w:rsid w:val="003166F8"/>
    <w:rsid w:val="0031687D"/>
    <w:rsid w:val="003206C5"/>
    <w:rsid w:val="0032262D"/>
    <w:rsid w:val="00327377"/>
    <w:rsid w:val="003276AA"/>
    <w:rsid w:val="00334823"/>
    <w:rsid w:val="0034202F"/>
    <w:rsid w:val="00344988"/>
    <w:rsid w:val="00346FA8"/>
    <w:rsid w:val="00350C93"/>
    <w:rsid w:val="003517D8"/>
    <w:rsid w:val="0036052E"/>
    <w:rsid w:val="0036090A"/>
    <w:rsid w:val="00365739"/>
    <w:rsid w:val="00372733"/>
    <w:rsid w:val="00381286"/>
    <w:rsid w:val="00381E3A"/>
    <w:rsid w:val="0038209A"/>
    <w:rsid w:val="003821B6"/>
    <w:rsid w:val="00382DBE"/>
    <w:rsid w:val="00390EA6"/>
    <w:rsid w:val="003910FC"/>
    <w:rsid w:val="00391E00"/>
    <w:rsid w:val="00393D99"/>
    <w:rsid w:val="003A0EAD"/>
    <w:rsid w:val="003A15BA"/>
    <w:rsid w:val="003A401B"/>
    <w:rsid w:val="003A4BED"/>
    <w:rsid w:val="003B12F5"/>
    <w:rsid w:val="003C2902"/>
    <w:rsid w:val="003D4621"/>
    <w:rsid w:val="003D5352"/>
    <w:rsid w:val="003F1503"/>
    <w:rsid w:val="003F3762"/>
    <w:rsid w:val="003F7CF1"/>
    <w:rsid w:val="004010EE"/>
    <w:rsid w:val="004016EB"/>
    <w:rsid w:val="0040240B"/>
    <w:rsid w:val="004050C8"/>
    <w:rsid w:val="00405752"/>
    <w:rsid w:val="00407C88"/>
    <w:rsid w:val="00407FB8"/>
    <w:rsid w:val="00410A2F"/>
    <w:rsid w:val="00421EB2"/>
    <w:rsid w:val="0042397D"/>
    <w:rsid w:val="00423FE3"/>
    <w:rsid w:val="00425B28"/>
    <w:rsid w:val="00426B26"/>
    <w:rsid w:val="0042775B"/>
    <w:rsid w:val="0043000A"/>
    <w:rsid w:val="0043507B"/>
    <w:rsid w:val="00442D3C"/>
    <w:rsid w:val="00445196"/>
    <w:rsid w:val="00451582"/>
    <w:rsid w:val="00452E09"/>
    <w:rsid w:val="0046503D"/>
    <w:rsid w:val="004667FE"/>
    <w:rsid w:val="0047198E"/>
    <w:rsid w:val="004732B8"/>
    <w:rsid w:val="0047401A"/>
    <w:rsid w:val="00480463"/>
    <w:rsid w:val="00494576"/>
    <w:rsid w:val="00494E9B"/>
    <w:rsid w:val="00495572"/>
    <w:rsid w:val="004A1DB2"/>
    <w:rsid w:val="004A64A8"/>
    <w:rsid w:val="004A6DEF"/>
    <w:rsid w:val="004A7280"/>
    <w:rsid w:val="004B08D3"/>
    <w:rsid w:val="004B0B6B"/>
    <w:rsid w:val="004B6DA1"/>
    <w:rsid w:val="004C06AE"/>
    <w:rsid w:val="004C1A75"/>
    <w:rsid w:val="004C1BAC"/>
    <w:rsid w:val="004C47C9"/>
    <w:rsid w:val="004C6B55"/>
    <w:rsid w:val="004D15E6"/>
    <w:rsid w:val="004D2378"/>
    <w:rsid w:val="004D4B78"/>
    <w:rsid w:val="004D7E8F"/>
    <w:rsid w:val="004E28EB"/>
    <w:rsid w:val="004E6C3A"/>
    <w:rsid w:val="004E72A2"/>
    <w:rsid w:val="004F017F"/>
    <w:rsid w:val="004F08C2"/>
    <w:rsid w:val="004F30CC"/>
    <w:rsid w:val="005008DC"/>
    <w:rsid w:val="005239E5"/>
    <w:rsid w:val="0052584B"/>
    <w:rsid w:val="00525D0C"/>
    <w:rsid w:val="00530B38"/>
    <w:rsid w:val="00535621"/>
    <w:rsid w:val="00540D12"/>
    <w:rsid w:val="00556BAC"/>
    <w:rsid w:val="00556D90"/>
    <w:rsid w:val="00565CB7"/>
    <w:rsid w:val="005707DE"/>
    <w:rsid w:val="00582F6C"/>
    <w:rsid w:val="005A29DB"/>
    <w:rsid w:val="005A2C7A"/>
    <w:rsid w:val="005A4B27"/>
    <w:rsid w:val="005B0416"/>
    <w:rsid w:val="005B110F"/>
    <w:rsid w:val="005B26BA"/>
    <w:rsid w:val="005B740D"/>
    <w:rsid w:val="005C4866"/>
    <w:rsid w:val="005C60FE"/>
    <w:rsid w:val="005C6110"/>
    <w:rsid w:val="005D35F1"/>
    <w:rsid w:val="005D43D7"/>
    <w:rsid w:val="005F2487"/>
    <w:rsid w:val="00600608"/>
    <w:rsid w:val="006015A9"/>
    <w:rsid w:val="00601DB8"/>
    <w:rsid w:val="006027DF"/>
    <w:rsid w:val="0060542A"/>
    <w:rsid w:val="00607BC0"/>
    <w:rsid w:val="006115D1"/>
    <w:rsid w:val="00613309"/>
    <w:rsid w:val="006135CD"/>
    <w:rsid w:val="00623892"/>
    <w:rsid w:val="0064019B"/>
    <w:rsid w:val="00640EFA"/>
    <w:rsid w:val="00643EE2"/>
    <w:rsid w:val="00644343"/>
    <w:rsid w:val="006471EF"/>
    <w:rsid w:val="00650FA3"/>
    <w:rsid w:val="006522AB"/>
    <w:rsid w:val="00652BBB"/>
    <w:rsid w:val="006576A1"/>
    <w:rsid w:val="0066267C"/>
    <w:rsid w:val="006673F5"/>
    <w:rsid w:val="0066761B"/>
    <w:rsid w:val="00670886"/>
    <w:rsid w:val="00674708"/>
    <w:rsid w:val="00674892"/>
    <w:rsid w:val="00677390"/>
    <w:rsid w:val="00683EE4"/>
    <w:rsid w:val="00693F88"/>
    <w:rsid w:val="00694F1E"/>
    <w:rsid w:val="006A2D07"/>
    <w:rsid w:val="006A731E"/>
    <w:rsid w:val="006C1238"/>
    <w:rsid w:val="006C3CC2"/>
    <w:rsid w:val="006C60B1"/>
    <w:rsid w:val="006D1D05"/>
    <w:rsid w:val="006D7029"/>
    <w:rsid w:val="006E2FFB"/>
    <w:rsid w:val="006E4C9C"/>
    <w:rsid w:val="006E70DE"/>
    <w:rsid w:val="006F2C3D"/>
    <w:rsid w:val="006F4659"/>
    <w:rsid w:val="007039C1"/>
    <w:rsid w:val="00705E64"/>
    <w:rsid w:val="007109DA"/>
    <w:rsid w:val="00712772"/>
    <w:rsid w:val="00712F0B"/>
    <w:rsid w:val="007145A1"/>
    <w:rsid w:val="0071657C"/>
    <w:rsid w:val="00720413"/>
    <w:rsid w:val="00722039"/>
    <w:rsid w:val="007251CD"/>
    <w:rsid w:val="00734D93"/>
    <w:rsid w:val="00740D63"/>
    <w:rsid w:val="0074234D"/>
    <w:rsid w:val="00742AFA"/>
    <w:rsid w:val="007439E4"/>
    <w:rsid w:val="00743F1B"/>
    <w:rsid w:val="00754EAD"/>
    <w:rsid w:val="007552C3"/>
    <w:rsid w:val="00757CEF"/>
    <w:rsid w:val="0077037E"/>
    <w:rsid w:val="00771482"/>
    <w:rsid w:val="007828E9"/>
    <w:rsid w:val="00787A9D"/>
    <w:rsid w:val="00790454"/>
    <w:rsid w:val="00795806"/>
    <w:rsid w:val="00795836"/>
    <w:rsid w:val="00795B2E"/>
    <w:rsid w:val="00797F85"/>
    <w:rsid w:val="007A1493"/>
    <w:rsid w:val="007A6125"/>
    <w:rsid w:val="007B240F"/>
    <w:rsid w:val="007B60D3"/>
    <w:rsid w:val="007C02AE"/>
    <w:rsid w:val="007C7962"/>
    <w:rsid w:val="007D1F0B"/>
    <w:rsid w:val="007D3238"/>
    <w:rsid w:val="007D44DE"/>
    <w:rsid w:val="007E0F6B"/>
    <w:rsid w:val="007E174F"/>
    <w:rsid w:val="007E71E1"/>
    <w:rsid w:val="007E74CC"/>
    <w:rsid w:val="007F4C10"/>
    <w:rsid w:val="007F74D7"/>
    <w:rsid w:val="007F752A"/>
    <w:rsid w:val="00806C4C"/>
    <w:rsid w:val="00810C7C"/>
    <w:rsid w:val="00811239"/>
    <w:rsid w:val="00812E34"/>
    <w:rsid w:val="00815667"/>
    <w:rsid w:val="008161F9"/>
    <w:rsid w:val="00820258"/>
    <w:rsid w:val="00823EDB"/>
    <w:rsid w:val="0082592E"/>
    <w:rsid w:val="0083202B"/>
    <w:rsid w:val="0083316A"/>
    <w:rsid w:val="00833F18"/>
    <w:rsid w:val="00834A5F"/>
    <w:rsid w:val="0083689E"/>
    <w:rsid w:val="008419E1"/>
    <w:rsid w:val="00841E35"/>
    <w:rsid w:val="00843687"/>
    <w:rsid w:val="00843B20"/>
    <w:rsid w:val="008457DD"/>
    <w:rsid w:val="0084783C"/>
    <w:rsid w:val="00847FC0"/>
    <w:rsid w:val="00851491"/>
    <w:rsid w:val="008515ED"/>
    <w:rsid w:val="00853FC0"/>
    <w:rsid w:val="00855C57"/>
    <w:rsid w:val="00861FB9"/>
    <w:rsid w:val="00863AF3"/>
    <w:rsid w:val="00866411"/>
    <w:rsid w:val="00866CFC"/>
    <w:rsid w:val="00871CCB"/>
    <w:rsid w:val="00873217"/>
    <w:rsid w:val="00874A42"/>
    <w:rsid w:val="00884D11"/>
    <w:rsid w:val="00891E0E"/>
    <w:rsid w:val="008A122D"/>
    <w:rsid w:val="008A6297"/>
    <w:rsid w:val="008B0D81"/>
    <w:rsid w:val="008B47A8"/>
    <w:rsid w:val="008C54CA"/>
    <w:rsid w:val="008D094C"/>
    <w:rsid w:val="008D51B2"/>
    <w:rsid w:val="008D5325"/>
    <w:rsid w:val="008D64C1"/>
    <w:rsid w:val="008E057E"/>
    <w:rsid w:val="008E3AE0"/>
    <w:rsid w:val="008E4D8B"/>
    <w:rsid w:val="008F058E"/>
    <w:rsid w:val="008F35B5"/>
    <w:rsid w:val="008F423A"/>
    <w:rsid w:val="008F6B2E"/>
    <w:rsid w:val="00910DBD"/>
    <w:rsid w:val="009123C6"/>
    <w:rsid w:val="00913050"/>
    <w:rsid w:val="00913183"/>
    <w:rsid w:val="00913B27"/>
    <w:rsid w:val="009162B8"/>
    <w:rsid w:val="0091702E"/>
    <w:rsid w:val="009235D2"/>
    <w:rsid w:val="00923C15"/>
    <w:rsid w:val="00930EC4"/>
    <w:rsid w:val="0093266D"/>
    <w:rsid w:val="00932AA3"/>
    <w:rsid w:val="009339DC"/>
    <w:rsid w:val="00935B00"/>
    <w:rsid w:val="00936F79"/>
    <w:rsid w:val="00944D60"/>
    <w:rsid w:val="00944DE2"/>
    <w:rsid w:val="009517E0"/>
    <w:rsid w:val="0095293E"/>
    <w:rsid w:val="00952D6F"/>
    <w:rsid w:val="00957261"/>
    <w:rsid w:val="0096042C"/>
    <w:rsid w:val="0096577F"/>
    <w:rsid w:val="00971537"/>
    <w:rsid w:val="009747BC"/>
    <w:rsid w:val="0097594F"/>
    <w:rsid w:val="00976FBB"/>
    <w:rsid w:val="00977BE8"/>
    <w:rsid w:val="0098574C"/>
    <w:rsid w:val="00987560"/>
    <w:rsid w:val="00993F4F"/>
    <w:rsid w:val="00994770"/>
    <w:rsid w:val="009A2A39"/>
    <w:rsid w:val="009A2EF6"/>
    <w:rsid w:val="009A3197"/>
    <w:rsid w:val="009A5A75"/>
    <w:rsid w:val="009B132E"/>
    <w:rsid w:val="009B20F7"/>
    <w:rsid w:val="009B695D"/>
    <w:rsid w:val="009B6C65"/>
    <w:rsid w:val="009B71DE"/>
    <w:rsid w:val="009B7E36"/>
    <w:rsid w:val="009C127C"/>
    <w:rsid w:val="009D3A8B"/>
    <w:rsid w:val="009D688F"/>
    <w:rsid w:val="009D6E19"/>
    <w:rsid w:val="009E636E"/>
    <w:rsid w:val="009E7400"/>
    <w:rsid w:val="009F0FF8"/>
    <w:rsid w:val="009F338F"/>
    <w:rsid w:val="009F3957"/>
    <w:rsid w:val="009F4954"/>
    <w:rsid w:val="009F672F"/>
    <w:rsid w:val="00A03380"/>
    <w:rsid w:val="00A10372"/>
    <w:rsid w:val="00A12EF0"/>
    <w:rsid w:val="00A1393B"/>
    <w:rsid w:val="00A21BC5"/>
    <w:rsid w:val="00A233CB"/>
    <w:rsid w:val="00A23CBA"/>
    <w:rsid w:val="00A3174E"/>
    <w:rsid w:val="00A31B7F"/>
    <w:rsid w:val="00A33296"/>
    <w:rsid w:val="00A34B48"/>
    <w:rsid w:val="00A36100"/>
    <w:rsid w:val="00A366EC"/>
    <w:rsid w:val="00A42818"/>
    <w:rsid w:val="00A4290D"/>
    <w:rsid w:val="00A43DD5"/>
    <w:rsid w:val="00A56EAD"/>
    <w:rsid w:val="00A57E4E"/>
    <w:rsid w:val="00A61257"/>
    <w:rsid w:val="00A61609"/>
    <w:rsid w:val="00A643E0"/>
    <w:rsid w:val="00A701CD"/>
    <w:rsid w:val="00A80AC0"/>
    <w:rsid w:val="00A845BA"/>
    <w:rsid w:val="00A91139"/>
    <w:rsid w:val="00A94142"/>
    <w:rsid w:val="00AA6950"/>
    <w:rsid w:val="00AB20AE"/>
    <w:rsid w:val="00AB5D88"/>
    <w:rsid w:val="00AB6CCC"/>
    <w:rsid w:val="00AB6F27"/>
    <w:rsid w:val="00AC150D"/>
    <w:rsid w:val="00AC751B"/>
    <w:rsid w:val="00AD20AF"/>
    <w:rsid w:val="00AD52A2"/>
    <w:rsid w:val="00AD6252"/>
    <w:rsid w:val="00AE08E7"/>
    <w:rsid w:val="00AE18E3"/>
    <w:rsid w:val="00AE54E1"/>
    <w:rsid w:val="00AE6A74"/>
    <w:rsid w:val="00B02A95"/>
    <w:rsid w:val="00B02C21"/>
    <w:rsid w:val="00B11D54"/>
    <w:rsid w:val="00B13664"/>
    <w:rsid w:val="00B21357"/>
    <w:rsid w:val="00B250EB"/>
    <w:rsid w:val="00B27029"/>
    <w:rsid w:val="00B30EE0"/>
    <w:rsid w:val="00B311B7"/>
    <w:rsid w:val="00B33170"/>
    <w:rsid w:val="00B366F0"/>
    <w:rsid w:val="00B40DDE"/>
    <w:rsid w:val="00B42E15"/>
    <w:rsid w:val="00B56D84"/>
    <w:rsid w:val="00B5761D"/>
    <w:rsid w:val="00B610E4"/>
    <w:rsid w:val="00B6144B"/>
    <w:rsid w:val="00B6738D"/>
    <w:rsid w:val="00B67968"/>
    <w:rsid w:val="00B72DEC"/>
    <w:rsid w:val="00B74FB3"/>
    <w:rsid w:val="00B77C35"/>
    <w:rsid w:val="00B8013A"/>
    <w:rsid w:val="00B807C7"/>
    <w:rsid w:val="00B83AFA"/>
    <w:rsid w:val="00B85DCD"/>
    <w:rsid w:val="00B90724"/>
    <w:rsid w:val="00B90F24"/>
    <w:rsid w:val="00B926DA"/>
    <w:rsid w:val="00BA03E1"/>
    <w:rsid w:val="00BA32AF"/>
    <w:rsid w:val="00BA4BA0"/>
    <w:rsid w:val="00BA5C9E"/>
    <w:rsid w:val="00BA799A"/>
    <w:rsid w:val="00BA7E5A"/>
    <w:rsid w:val="00BB1254"/>
    <w:rsid w:val="00BB3B40"/>
    <w:rsid w:val="00BB4C00"/>
    <w:rsid w:val="00BB541D"/>
    <w:rsid w:val="00BB5A42"/>
    <w:rsid w:val="00BB717D"/>
    <w:rsid w:val="00BC04BC"/>
    <w:rsid w:val="00BC0EA2"/>
    <w:rsid w:val="00BC29EF"/>
    <w:rsid w:val="00BC4880"/>
    <w:rsid w:val="00BC6045"/>
    <w:rsid w:val="00BD14F7"/>
    <w:rsid w:val="00BD6DD3"/>
    <w:rsid w:val="00BE0588"/>
    <w:rsid w:val="00BE18CA"/>
    <w:rsid w:val="00BE1EFE"/>
    <w:rsid w:val="00BF041C"/>
    <w:rsid w:val="00BF2433"/>
    <w:rsid w:val="00BF48AA"/>
    <w:rsid w:val="00BF49B7"/>
    <w:rsid w:val="00C04C8A"/>
    <w:rsid w:val="00C06EEC"/>
    <w:rsid w:val="00C073DB"/>
    <w:rsid w:val="00C11ED2"/>
    <w:rsid w:val="00C13224"/>
    <w:rsid w:val="00C137AC"/>
    <w:rsid w:val="00C140D0"/>
    <w:rsid w:val="00C2184B"/>
    <w:rsid w:val="00C21C67"/>
    <w:rsid w:val="00C30BE0"/>
    <w:rsid w:val="00C3304D"/>
    <w:rsid w:val="00C33E77"/>
    <w:rsid w:val="00C4066F"/>
    <w:rsid w:val="00C42781"/>
    <w:rsid w:val="00C455C6"/>
    <w:rsid w:val="00C4732A"/>
    <w:rsid w:val="00C54DF9"/>
    <w:rsid w:val="00C565B6"/>
    <w:rsid w:val="00C57C7E"/>
    <w:rsid w:val="00C57D62"/>
    <w:rsid w:val="00C60849"/>
    <w:rsid w:val="00C630BC"/>
    <w:rsid w:val="00C64417"/>
    <w:rsid w:val="00C70EC9"/>
    <w:rsid w:val="00C716E9"/>
    <w:rsid w:val="00C72EB0"/>
    <w:rsid w:val="00C80873"/>
    <w:rsid w:val="00C810B6"/>
    <w:rsid w:val="00C818C3"/>
    <w:rsid w:val="00C8718A"/>
    <w:rsid w:val="00C93865"/>
    <w:rsid w:val="00C9534E"/>
    <w:rsid w:val="00C96BA3"/>
    <w:rsid w:val="00C96DD9"/>
    <w:rsid w:val="00CA511B"/>
    <w:rsid w:val="00CB02A0"/>
    <w:rsid w:val="00CB16D9"/>
    <w:rsid w:val="00CB1ECA"/>
    <w:rsid w:val="00CB5F41"/>
    <w:rsid w:val="00CB6673"/>
    <w:rsid w:val="00CB7A05"/>
    <w:rsid w:val="00CB7F08"/>
    <w:rsid w:val="00CC273C"/>
    <w:rsid w:val="00CC432B"/>
    <w:rsid w:val="00CC510F"/>
    <w:rsid w:val="00CD1CD3"/>
    <w:rsid w:val="00CD257A"/>
    <w:rsid w:val="00CD37FC"/>
    <w:rsid w:val="00CD5AF0"/>
    <w:rsid w:val="00CD620B"/>
    <w:rsid w:val="00CE43FC"/>
    <w:rsid w:val="00CE566F"/>
    <w:rsid w:val="00CE7F17"/>
    <w:rsid w:val="00CF6F86"/>
    <w:rsid w:val="00D10501"/>
    <w:rsid w:val="00D12858"/>
    <w:rsid w:val="00D12AB4"/>
    <w:rsid w:val="00D12EB1"/>
    <w:rsid w:val="00D3041E"/>
    <w:rsid w:val="00D3096D"/>
    <w:rsid w:val="00D41D2E"/>
    <w:rsid w:val="00D44D0F"/>
    <w:rsid w:val="00D44ECE"/>
    <w:rsid w:val="00D5718C"/>
    <w:rsid w:val="00D60613"/>
    <w:rsid w:val="00D63429"/>
    <w:rsid w:val="00D66620"/>
    <w:rsid w:val="00D73DC0"/>
    <w:rsid w:val="00D741E2"/>
    <w:rsid w:val="00D748C9"/>
    <w:rsid w:val="00D762B0"/>
    <w:rsid w:val="00D8209F"/>
    <w:rsid w:val="00D83BEC"/>
    <w:rsid w:val="00D83E1B"/>
    <w:rsid w:val="00D84490"/>
    <w:rsid w:val="00D850D3"/>
    <w:rsid w:val="00D85E99"/>
    <w:rsid w:val="00D9097B"/>
    <w:rsid w:val="00D96621"/>
    <w:rsid w:val="00D976D2"/>
    <w:rsid w:val="00DA324E"/>
    <w:rsid w:val="00DB4FB4"/>
    <w:rsid w:val="00DB62FF"/>
    <w:rsid w:val="00DB6B98"/>
    <w:rsid w:val="00DB6FF3"/>
    <w:rsid w:val="00DC390E"/>
    <w:rsid w:val="00DC7702"/>
    <w:rsid w:val="00DC7A93"/>
    <w:rsid w:val="00DD1F0B"/>
    <w:rsid w:val="00DD688F"/>
    <w:rsid w:val="00DE31EF"/>
    <w:rsid w:val="00DE344D"/>
    <w:rsid w:val="00DE4BDE"/>
    <w:rsid w:val="00DE4E99"/>
    <w:rsid w:val="00DE5433"/>
    <w:rsid w:val="00DF0B48"/>
    <w:rsid w:val="00DF68A5"/>
    <w:rsid w:val="00E03111"/>
    <w:rsid w:val="00E04985"/>
    <w:rsid w:val="00E066FC"/>
    <w:rsid w:val="00E10379"/>
    <w:rsid w:val="00E12D52"/>
    <w:rsid w:val="00E132BB"/>
    <w:rsid w:val="00E14A7D"/>
    <w:rsid w:val="00E1559C"/>
    <w:rsid w:val="00E1654C"/>
    <w:rsid w:val="00E17DD1"/>
    <w:rsid w:val="00E23667"/>
    <w:rsid w:val="00E25002"/>
    <w:rsid w:val="00E310F6"/>
    <w:rsid w:val="00E31720"/>
    <w:rsid w:val="00E34565"/>
    <w:rsid w:val="00E36FBE"/>
    <w:rsid w:val="00E37EE7"/>
    <w:rsid w:val="00E41309"/>
    <w:rsid w:val="00E42E2F"/>
    <w:rsid w:val="00E43FFA"/>
    <w:rsid w:val="00E4454A"/>
    <w:rsid w:val="00E44F34"/>
    <w:rsid w:val="00E5046C"/>
    <w:rsid w:val="00E51439"/>
    <w:rsid w:val="00E56857"/>
    <w:rsid w:val="00E60428"/>
    <w:rsid w:val="00E63709"/>
    <w:rsid w:val="00E6629B"/>
    <w:rsid w:val="00E67CDB"/>
    <w:rsid w:val="00E724BC"/>
    <w:rsid w:val="00E80C08"/>
    <w:rsid w:val="00E81A25"/>
    <w:rsid w:val="00E87DF8"/>
    <w:rsid w:val="00E92470"/>
    <w:rsid w:val="00E948B0"/>
    <w:rsid w:val="00EA24F6"/>
    <w:rsid w:val="00EA2BC5"/>
    <w:rsid w:val="00EA319D"/>
    <w:rsid w:val="00EB0A75"/>
    <w:rsid w:val="00EB1881"/>
    <w:rsid w:val="00EB2040"/>
    <w:rsid w:val="00EB3E30"/>
    <w:rsid w:val="00EB7D88"/>
    <w:rsid w:val="00EC06D1"/>
    <w:rsid w:val="00EC0DAF"/>
    <w:rsid w:val="00EC12EC"/>
    <w:rsid w:val="00EC2540"/>
    <w:rsid w:val="00EC70E1"/>
    <w:rsid w:val="00ED0148"/>
    <w:rsid w:val="00ED33D1"/>
    <w:rsid w:val="00ED4B4D"/>
    <w:rsid w:val="00EE42AA"/>
    <w:rsid w:val="00EE5142"/>
    <w:rsid w:val="00EF11DF"/>
    <w:rsid w:val="00EF1FED"/>
    <w:rsid w:val="00EF2211"/>
    <w:rsid w:val="00F11302"/>
    <w:rsid w:val="00F1460D"/>
    <w:rsid w:val="00F15823"/>
    <w:rsid w:val="00F20916"/>
    <w:rsid w:val="00F24AE7"/>
    <w:rsid w:val="00F30DF4"/>
    <w:rsid w:val="00F3569B"/>
    <w:rsid w:val="00F4052D"/>
    <w:rsid w:val="00F42089"/>
    <w:rsid w:val="00F42353"/>
    <w:rsid w:val="00F44C3C"/>
    <w:rsid w:val="00F50603"/>
    <w:rsid w:val="00F55380"/>
    <w:rsid w:val="00F62538"/>
    <w:rsid w:val="00F65BEE"/>
    <w:rsid w:val="00F6732C"/>
    <w:rsid w:val="00F715B6"/>
    <w:rsid w:val="00F723E1"/>
    <w:rsid w:val="00F735C6"/>
    <w:rsid w:val="00F74A07"/>
    <w:rsid w:val="00F765ED"/>
    <w:rsid w:val="00F76C8F"/>
    <w:rsid w:val="00F8163C"/>
    <w:rsid w:val="00F81F8D"/>
    <w:rsid w:val="00F871ED"/>
    <w:rsid w:val="00F96E77"/>
    <w:rsid w:val="00FA0069"/>
    <w:rsid w:val="00FA0C77"/>
    <w:rsid w:val="00FA3212"/>
    <w:rsid w:val="00FA4D87"/>
    <w:rsid w:val="00FA6D2B"/>
    <w:rsid w:val="00FB16E2"/>
    <w:rsid w:val="00FB1F2A"/>
    <w:rsid w:val="00FB227E"/>
    <w:rsid w:val="00FB2404"/>
    <w:rsid w:val="00FB3608"/>
    <w:rsid w:val="00FB3E10"/>
    <w:rsid w:val="00FB4672"/>
    <w:rsid w:val="00FB7D68"/>
    <w:rsid w:val="00FC2905"/>
    <w:rsid w:val="00FC2D07"/>
    <w:rsid w:val="00FC5E22"/>
    <w:rsid w:val="00FC6F6B"/>
    <w:rsid w:val="00FD0B4F"/>
    <w:rsid w:val="00FD1FF5"/>
    <w:rsid w:val="00FD5FD2"/>
    <w:rsid w:val="00FD63D1"/>
    <w:rsid w:val="00FD79D4"/>
    <w:rsid w:val="00FE0129"/>
    <w:rsid w:val="00FF7757"/>
    <w:rsid w:val="17534E20"/>
    <w:rsid w:val="37E67679"/>
    <w:rsid w:val="59A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line="640" w:lineRule="exact"/>
      <w:jc w:val="center"/>
      <w:outlineLvl w:val="0"/>
    </w:pPr>
    <w:rPr>
      <w:rFonts w:eastAsia="方正小标宋简体"/>
      <w:sz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uiPriority w:val="0"/>
    <w:pPr>
      <w:spacing w:line="240" w:lineRule="auto"/>
      <w:jc w:val="left"/>
    </w:pPr>
    <w:rPr>
      <w:rFonts w:asciiTheme="minorHAnsi" w:hAnsiTheme="minorHAnsi" w:eastAsiaTheme="minorEastAsia" w:cstheme="minorBidi"/>
      <w:spacing w:val="0"/>
      <w:sz w:val="21"/>
      <w:szCs w:val="22"/>
    </w:rPr>
  </w:style>
  <w:style w:type="paragraph" w:styleId="4">
    <w:name w:val="Body Text Indent"/>
    <w:basedOn w:val="1"/>
    <w:link w:val="33"/>
    <w:qFormat/>
    <w:uiPriority w:val="0"/>
    <w:pPr>
      <w:spacing w:line="560" w:lineRule="exact"/>
      <w:ind w:firstLine="628" w:firstLineChars="200"/>
    </w:pPr>
    <w:rPr>
      <w:szCs w:val="32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/>
      <w:spacing w:val="0"/>
      <w:kern w:val="0"/>
      <w:sz w:val="22"/>
      <w:szCs w:val="22"/>
    </w:rPr>
  </w:style>
  <w:style w:type="paragraph" w:styleId="6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0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29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4"/>
    <w:unhideWhenUsed/>
    <w:qFormat/>
    <w:uiPriority w:val="0"/>
    <w:pPr>
      <w:spacing w:line="240" w:lineRule="auto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1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/>
      <w:spacing w:val="0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/>
      <w:spacing w:val="0"/>
      <w:kern w:val="0"/>
      <w:sz w:val="22"/>
      <w:szCs w:val="22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spacing w:val="0"/>
      <w:kern w:val="0"/>
      <w:sz w:val="24"/>
      <w:szCs w:val="24"/>
    </w:rPr>
  </w:style>
  <w:style w:type="paragraph" w:styleId="15">
    <w:name w:val="annotation subject"/>
    <w:basedOn w:val="3"/>
    <w:next w:val="3"/>
    <w:link w:val="26"/>
    <w:unhideWhenUsed/>
    <w:qFormat/>
    <w:uiPriority w:val="0"/>
    <w:rPr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FollowedHyperlink"/>
    <w:unhideWhenUsed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1"/>
    <w:qFormat/>
    <w:uiPriority w:val="0"/>
    <w:rPr>
      <w:sz w:val="18"/>
      <w:szCs w:val="18"/>
    </w:rPr>
  </w:style>
  <w:style w:type="character" w:customStyle="1" w:styleId="22">
    <w:name w:val="页脚 Char"/>
    <w:basedOn w:val="17"/>
    <w:link w:val="10"/>
    <w:qFormat/>
    <w:uiPriority w:val="0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rFonts w:ascii="Times New Roman" w:hAnsi="Times New Roman" w:eastAsia="方正小标宋简体" w:cs="Times New Roman"/>
      <w:spacing w:val="-6"/>
      <w:sz w:val="44"/>
      <w:szCs w:val="20"/>
    </w:rPr>
  </w:style>
  <w:style w:type="character" w:customStyle="1" w:styleId="24">
    <w:name w:val="批注框文本 Char"/>
    <w:link w:val="9"/>
    <w:qFormat/>
    <w:uiPriority w:val="0"/>
    <w:rPr>
      <w:sz w:val="18"/>
      <w:szCs w:val="18"/>
    </w:rPr>
  </w:style>
  <w:style w:type="character" w:customStyle="1" w:styleId="25">
    <w:name w:val="批注主题 Char1"/>
    <w:semiHidden/>
    <w:qFormat/>
    <w:uiPriority w:val="99"/>
    <w:rPr>
      <w:rFonts w:ascii="Times New Roman" w:hAnsi="Times New Roman" w:eastAsia="仿宋_GB2312"/>
      <w:b/>
      <w:bCs/>
      <w:spacing w:val="-6"/>
      <w:kern w:val="2"/>
      <w:sz w:val="32"/>
    </w:rPr>
  </w:style>
  <w:style w:type="character" w:customStyle="1" w:styleId="26">
    <w:name w:val="批注主题 Char"/>
    <w:link w:val="15"/>
    <w:qFormat/>
    <w:uiPriority w:val="0"/>
    <w:rPr>
      <w:b/>
      <w:bCs/>
    </w:rPr>
  </w:style>
  <w:style w:type="character" w:customStyle="1" w:styleId="27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文字 Char"/>
    <w:link w:val="3"/>
    <w:qFormat/>
    <w:uiPriority w:val="0"/>
  </w:style>
  <w:style w:type="character" w:customStyle="1" w:styleId="29">
    <w:name w:val="正文文本缩进 2 Char"/>
    <w:link w:val="8"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30">
    <w:name w:val="日期 Char"/>
    <w:link w:val="7"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31">
    <w:name w:val="页脚 Char3"/>
    <w:qFormat/>
    <w:uiPriority w:val="0"/>
    <w:rPr>
      <w:kern w:val="2"/>
      <w:sz w:val="18"/>
      <w:szCs w:val="18"/>
    </w:rPr>
  </w:style>
  <w:style w:type="character" w:customStyle="1" w:styleId="32">
    <w:name w:val="批注框文本 Char1"/>
    <w:semiHidden/>
    <w:qFormat/>
    <w:uiPriority w:val="99"/>
    <w:rPr>
      <w:rFonts w:ascii="Times New Roman" w:hAnsi="Times New Roman" w:eastAsia="仿宋_GB2312"/>
      <w:spacing w:val="-6"/>
      <w:kern w:val="2"/>
      <w:sz w:val="18"/>
      <w:szCs w:val="18"/>
    </w:rPr>
  </w:style>
  <w:style w:type="character" w:customStyle="1" w:styleId="33">
    <w:name w:val="正文文本缩进 Char"/>
    <w:link w:val="4"/>
    <w:qFormat/>
    <w:uiPriority w:val="0"/>
    <w:rPr>
      <w:rFonts w:ascii="Times New Roman" w:hAnsi="Times New Roman" w:eastAsia="仿宋_GB2312" w:cs="Times New Roman"/>
      <w:spacing w:val="-6"/>
      <w:sz w:val="32"/>
      <w:szCs w:val="32"/>
    </w:rPr>
  </w:style>
  <w:style w:type="character" w:customStyle="1" w:styleId="34">
    <w:name w:val="批注文字 Char1"/>
    <w:semiHidden/>
    <w:qFormat/>
    <w:uiPriority w:val="99"/>
    <w:rPr>
      <w:rFonts w:ascii="Times New Roman" w:hAnsi="Times New Roman" w:eastAsia="仿宋_GB2312"/>
      <w:spacing w:val="-6"/>
      <w:kern w:val="2"/>
      <w:sz w:val="32"/>
    </w:rPr>
  </w:style>
  <w:style w:type="character" w:customStyle="1" w:styleId="35">
    <w:name w:val="日期 Char1"/>
    <w:basedOn w:val="17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36">
    <w:name w:val="正文文本缩进 Char1"/>
    <w:basedOn w:val="17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37">
    <w:name w:val="批注文字 Char2"/>
    <w:basedOn w:val="17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38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/>
      <w:spacing w:val="0"/>
      <w:sz w:val="21"/>
      <w:szCs w:val="22"/>
    </w:rPr>
  </w:style>
  <w:style w:type="character" w:customStyle="1" w:styleId="39">
    <w:name w:val="批注框文本 Char2"/>
    <w:basedOn w:val="17"/>
    <w:semiHidden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40">
    <w:name w:val="正文文本缩进 2 Char1"/>
    <w:basedOn w:val="17"/>
    <w:semiHidden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41">
    <w:name w:val="批注主题 Char2"/>
    <w:basedOn w:val="37"/>
    <w:semiHidden/>
    <w:qFormat/>
    <w:uiPriority w:val="99"/>
    <w:rPr>
      <w:rFonts w:ascii="Times New Roman" w:hAnsi="Times New Roman" w:eastAsia="仿宋_GB2312" w:cs="Times New Roman"/>
      <w:b/>
      <w:bCs/>
      <w:spacing w:val="-6"/>
      <w:sz w:val="32"/>
      <w:szCs w:val="20"/>
    </w:rPr>
  </w:style>
  <w:style w:type="paragraph" w:customStyle="1" w:styleId="42">
    <w:name w:val="中等深浅网格 1 - 强调文字颜色 21"/>
    <w:basedOn w:val="1"/>
    <w:qFormat/>
    <w:uiPriority w:val="34"/>
    <w:pPr>
      <w:ind w:firstLine="420" w:firstLineChars="200"/>
    </w:p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1464</Words>
  <Characters>8346</Characters>
  <Lines>69</Lines>
  <Paragraphs>19</Paragraphs>
  <TotalTime>14</TotalTime>
  <ScaleCrop>false</ScaleCrop>
  <LinksUpToDate>false</LinksUpToDate>
  <CharactersWithSpaces>9791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2021-02-25T07:11:00Z</dcterms:created>
  <dc:creator>刘洋</dc:creator>
  <cp:lastModifiedBy>曾经的追风少年</cp:lastModifiedBy>
  <dcterms:modified xsi:type="dcterms:W3CDTF">2021-03-31T06:47:37Z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60225AD2D87246DA913AB68C9500EC1C</vt:lpwstr>
  </property>
</Properties>
</file>